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DC" w:rsidRPr="00263442" w:rsidRDefault="00B651DC">
      <w:pPr>
        <w:rPr>
          <w:sz w:val="40"/>
          <w:szCs w:val="40"/>
        </w:rPr>
      </w:pPr>
      <w:r w:rsidRPr="00263442">
        <w:rPr>
          <w:sz w:val="40"/>
          <w:szCs w:val="40"/>
        </w:rPr>
        <w:t>L</w:t>
      </w:r>
      <w:r w:rsidR="00B67C10" w:rsidRPr="00263442">
        <w:rPr>
          <w:sz w:val="40"/>
          <w:szCs w:val="40"/>
        </w:rPr>
        <w:t>’</w:t>
      </w:r>
      <w:r w:rsidRPr="00263442">
        <w:rPr>
          <w:sz w:val="40"/>
          <w:szCs w:val="40"/>
        </w:rPr>
        <w:t>orologio che, con ritmo uniforme e monotona precisione, mette ordin</w:t>
      </w:r>
      <w:r w:rsidR="00082A54" w:rsidRPr="00263442">
        <w:rPr>
          <w:sz w:val="40"/>
          <w:szCs w:val="40"/>
        </w:rPr>
        <w:t>e al passare del tempo e lo scan</w:t>
      </w:r>
      <w:r w:rsidRPr="00263442">
        <w:rPr>
          <w:sz w:val="40"/>
          <w:szCs w:val="40"/>
        </w:rPr>
        <w:t>disce, è un punto di riferimento fra gli interrogativi di quel che umanamente non si sa, ma è anche un ogget</w:t>
      </w:r>
      <w:r w:rsidR="00082A54" w:rsidRPr="00263442">
        <w:rPr>
          <w:sz w:val="40"/>
          <w:szCs w:val="40"/>
        </w:rPr>
        <w:t>t</w:t>
      </w:r>
      <w:r w:rsidRPr="00263442">
        <w:rPr>
          <w:sz w:val="40"/>
          <w:szCs w:val="40"/>
        </w:rPr>
        <w:t>o che si consulta con sguardo veloce, assicurandosi dell’ora in meno di un secondo.</w:t>
      </w:r>
    </w:p>
    <w:p w:rsidR="00B651DC" w:rsidRPr="00263442" w:rsidRDefault="00B651DC">
      <w:pPr>
        <w:rPr>
          <w:sz w:val="40"/>
          <w:szCs w:val="40"/>
        </w:rPr>
      </w:pPr>
      <w:r w:rsidRPr="00263442">
        <w:rPr>
          <w:sz w:val="40"/>
          <w:szCs w:val="40"/>
        </w:rPr>
        <w:t>Gli orologi da muro di Marcello sono un invito a sof</w:t>
      </w:r>
      <w:r w:rsidR="00082A54" w:rsidRPr="00263442">
        <w:rPr>
          <w:sz w:val="40"/>
          <w:szCs w:val="40"/>
        </w:rPr>
        <w:t>f</w:t>
      </w:r>
      <w:r w:rsidRPr="00263442">
        <w:rPr>
          <w:sz w:val="40"/>
          <w:szCs w:val="40"/>
        </w:rPr>
        <w:t>ermarsi, perché sono loro ad interrogare sul tempo che passa e a come passa.</w:t>
      </w:r>
    </w:p>
    <w:p w:rsidR="00B651DC" w:rsidRPr="00263442" w:rsidRDefault="00B651DC">
      <w:pPr>
        <w:rPr>
          <w:sz w:val="40"/>
          <w:szCs w:val="40"/>
        </w:rPr>
      </w:pPr>
      <w:r w:rsidRPr="00263442">
        <w:rPr>
          <w:sz w:val="40"/>
          <w:szCs w:val="40"/>
        </w:rPr>
        <w:t>Con la passione del restauratore che sa riconoscere e restituire valore alle cos</w:t>
      </w:r>
      <w:r w:rsidR="002F66C2">
        <w:rPr>
          <w:sz w:val="40"/>
          <w:szCs w:val="40"/>
        </w:rPr>
        <w:t xml:space="preserve">e, intuisco le mie </w:t>
      </w:r>
      <w:r w:rsidR="003E751D">
        <w:rPr>
          <w:sz w:val="40"/>
          <w:szCs w:val="40"/>
        </w:rPr>
        <w:t xml:space="preserve">creazioni </w:t>
      </w:r>
      <w:r w:rsidRPr="00263442">
        <w:rPr>
          <w:sz w:val="40"/>
          <w:szCs w:val="40"/>
        </w:rPr>
        <w:t>dentro a legni ed oggetti altrimenti destinati al disuso e alla dimenticanza.</w:t>
      </w:r>
    </w:p>
    <w:p w:rsidR="00B651DC" w:rsidRPr="00263442" w:rsidRDefault="00B651DC">
      <w:pPr>
        <w:rPr>
          <w:sz w:val="40"/>
          <w:szCs w:val="40"/>
        </w:rPr>
      </w:pPr>
      <w:r w:rsidRPr="00263442">
        <w:rPr>
          <w:sz w:val="40"/>
          <w:szCs w:val="40"/>
        </w:rPr>
        <w:t xml:space="preserve">Con il loro gioco di accostamenti, di volumi spostati, di vuoti improvvisi e materia in bilico, </w:t>
      </w:r>
      <w:r w:rsidR="004C39AD">
        <w:rPr>
          <w:sz w:val="40"/>
          <w:szCs w:val="40"/>
        </w:rPr>
        <w:t xml:space="preserve">i lavori </w:t>
      </w:r>
      <w:r w:rsidR="00B46940">
        <w:rPr>
          <w:sz w:val="40"/>
          <w:szCs w:val="40"/>
        </w:rPr>
        <w:t xml:space="preserve">di Marcello </w:t>
      </w:r>
      <w:r w:rsidRPr="00263442">
        <w:rPr>
          <w:sz w:val="40"/>
          <w:szCs w:val="40"/>
        </w:rPr>
        <w:t>inventano profili inaspettati e suscitano un senso di spaesamento proprio a causa del tempo, dando l’impressione che questo sia l</w:t>
      </w:r>
      <w:r w:rsidR="00B46940">
        <w:rPr>
          <w:sz w:val="40"/>
          <w:szCs w:val="40"/>
        </w:rPr>
        <w:t xml:space="preserve">ì intorno, se non a divertirsi, </w:t>
      </w:r>
      <w:r w:rsidRPr="00263442">
        <w:rPr>
          <w:sz w:val="40"/>
          <w:szCs w:val="40"/>
        </w:rPr>
        <w:t>passando un po’ più in là.</w:t>
      </w:r>
    </w:p>
    <w:p w:rsidR="00B651DC" w:rsidRPr="00263442" w:rsidRDefault="00B651DC">
      <w:pPr>
        <w:rPr>
          <w:sz w:val="40"/>
          <w:szCs w:val="40"/>
        </w:rPr>
      </w:pPr>
      <w:r w:rsidRPr="00263442">
        <w:rPr>
          <w:sz w:val="40"/>
          <w:szCs w:val="40"/>
        </w:rPr>
        <w:t xml:space="preserve">                                                                                                    </w:t>
      </w:r>
    </w:p>
    <w:p w:rsidR="00B651DC" w:rsidRPr="00B651DC" w:rsidRDefault="00B651DC">
      <w:pPr>
        <w:rPr>
          <w:b/>
          <w:color w:val="31849B" w:themeColor="accent5" w:themeShade="BF"/>
          <w:sz w:val="56"/>
          <w:szCs w:val="56"/>
        </w:rPr>
      </w:pPr>
    </w:p>
    <w:p w:rsidR="00B651DC" w:rsidRDefault="00B651DC"/>
    <w:sectPr w:rsidR="00B651DC" w:rsidSect="00743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/>
  <w:defaultTabStop w:val="708"/>
  <w:hyphenationZone w:val="283"/>
  <w:characterSpacingControl w:val="doNotCompress"/>
  <w:compat>
    <w:useFELayout/>
  </w:compat>
  <w:rsids>
    <w:rsidRoot w:val="00B651DC"/>
    <w:rsid w:val="00082A54"/>
    <w:rsid w:val="00263442"/>
    <w:rsid w:val="002F66C2"/>
    <w:rsid w:val="003E751D"/>
    <w:rsid w:val="004C39AD"/>
    <w:rsid w:val="00655298"/>
    <w:rsid w:val="007431B5"/>
    <w:rsid w:val="007F5FDB"/>
    <w:rsid w:val="00956F53"/>
    <w:rsid w:val="00B46940"/>
    <w:rsid w:val="00B651DC"/>
    <w:rsid w:val="00B67C10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Sentieri</dc:creator>
  <cp:keywords/>
  <dc:description/>
  <cp:lastModifiedBy>Marcello</cp:lastModifiedBy>
  <cp:revision>13</cp:revision>
  <cp:lastPrinted>2012-10-25T07:06:00Z</cp:lastPrinted>
  <dcterms:created xsi:type="dcterms:W3CDTF">2011-11-05T17:30:00Z</dcterms:created>
  <dcterms:modified xsi:type="dcterms:W3CDTF">2014-06-04T20:40:00Z</dcterms:modified>
</cp:coreProperties>
</file>